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5266E0">
      <w:proofErr w:type="spellStart"/>
      <w:r>
        <w:t>Faq_ebook</w:t>
      </w:r>
      <w:proofErr w:type="spellEnd"/>
    </w:p>
    <w:p w:rsidR="005266E0" w:rsidRDefault="005266E0"/>
    <w:p w:rsidR="005266E0" w:rsidRDefault="005266E0">
      <w:hyperlink r:id="rId5" w:history="1">
        <w:r w:rsidRPr="00610A91">
          <w:rPr>
            <w:rStyle w:val="Collegamentoipertestuale"/>
          </w:rPr>
          <w:t>http://www.apogeonline.com/info/faqebook#generali-1</w:t>
        </w:r>
      </w:hyperlink>
    </w:p>
    <w:p w:rsidR="005266E0" w:rsidRDefault="005266E0">
      <w:bookmarkStart w:id="0" w:name="_GoBack"/>
      <w:bookmarkEnd w:id="0"/>
    </w:p>
    <w:sectPr w:rsidR="005266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E0"/>
    <w:rsid w:val="005266E0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6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6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ogeonline.com/info/faqebook#generali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2012-02-06T23:15:00Z</dcterms:created>
  <dcterms:modified xsi:type="dcterms:W3CDTF">2012-02-06T23:17:00Z</dcterms:modified>
</cp:coreProperties>
</file>